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B4" w:rsidRPr="00D41DDD" w:rsidRDefault="00D41DDD">
      <w:pPr>
        <w:pStyle w:val="3"/>
        <w:spacing w:before="40" w:beforeAutospacing="0" w:after="40" w:afterAutospacing="0" w:line="250" w:lineRule="atLeast"/>
        <w:ind w:left="80" w:right="80"/>
        <w:rPr>
          <w:rFonts w:ascii="Times New Roman" w:eastAsia="Tahoma" w:hAnsi="Times New Roman" w:hint="default"/>
          <w:b w:val="0"/>
          <w:bCs w:val="0"/>
          <w:color w:val="003399"/>
          <w:sz w:val="24"/>
          <w:szCs w:val="24"/>
          <w:u w:val="single"/>
          <w:lang w:val="ru-RU"/>
        </w:rPr>
      </w:pPr>
      <w:r w:rsidRPr="00D41DDD">
        <w:rPr>
          <w:rFonts w:ascii="Times New Roman" w:eastAsia="Tahoma" w:hAnsi="Times New Roman" w:hint="default"/>
          <w:b w:val="0"/>
          <w:bCs w:val="0"/>
          <w:color w:val="003399"/>
          <w:sz w:val="24"/>
          <w:szCs w:val="24"/>
          <w:u w:val="single"/>
          <w:lang w:val="ru-RU"/>
        </w:rPr>
        <w:t>Консультация для родителей о Правилах Дорожного Движения</w:t>
      </w:r>
    </w:p>
    <w:p w:rsidR="00D811B4" w:rsidRPr="00D41DDD" w:rsidRDefault="00D811B4">
      <w:pPr>
        <w:spacing w:before="40" w:after="40"/>
        <w:ind w:right="80"/>
        <w:rPr>
          <w:rFonts w:ascii="Times New Roman" w:hAnsi="Times New Roman" w:cs="Times New Roman"/>
          <w:color w:val="464646"/>
          <w:sz w:val="24"/>
          <w:szCs w:val="24"/>
          <w:lang w:val="ru-RU"/>
        </w:rPr>
      </w:pPr>
    </w:p>
    <w:p w:rsidR="00D811B4" w:rsidRPr="00D41DDD" w:rsidRDefault="00D41DDD">
      <w:pPr>
        <w:pStyle w:val="a4"/>
        <w:spacing w:before="40" w:beforeAutospacing="0" w:after="40" w:afterAutospacing="0"/>
        <w:ind w:firstLine="122"/>
        <w:rPr>
          <w:color w:val="464646"/>
          <w:lang w:val="ru-RU"/>
        </w:rPr>
      </w:pPr>
      <w:r w:rsidRPr="00D41DDD">
        <w:rPr>
          <w:i/>
          <w:iCs/>
          <w:color w:val="464646"/>
          <w:lang w:val="ru-RU"/>
        </w:rPr>
        <w:t>Легко ли научить ребёнка правильно вести себя на дороге?</w:t>
      </w:r>
    </w:p>
    <w:p w:rsidR="00D811B4" w:rsidRPr="00D41DDD" w:rsidRDefault="00D41DDD">
      <w:pPr>
        <w:pStyle w:val="a4"/>
        <w:spacing w:before="40" w:beforeAutospacing="0" w:after="40" w:afterAutospacing="0"/>
        <w:ind w:firstLine="122"/>
        <w:rPr>
          <w:color w:val="464646"/>
          <w:lang w:val="ru-RU"/>
        </w:rPr>
      </w:pPr>
      <w:r w:rsidRPr="00D41DDD">
        <w:rPr>
          <w:color w:val="464646"/>
          <w:lang w:val="ru-RU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D811B4" w:rsidRPr="00D41DDD" w:rsidRDefault="00D41DDD">
      <w:pPr>
        <w:pStyle w:val="a4"/>
        <w:spacing w:before="40" w:beforeAutospacing="0" w:after="40" w:afterAutospacing="0"/>
        <w:ind w:firstLine="122"/>
        <w:rPr>
          <w:color w:val="464646"/>
          <w:lang w:val="ru-RU"/>
        </w:rPr>
      </w:pPr>
      <w:r w:rsidRPr="00D41DDD">
        <w:rPr>
          <w:color w:val="464646"/>
          <w:lang w:val="ru-RU"/>
        </w:rPr>
        <w:t xml:space="preserve">На самом деле </w:t>
      </w:r>
      <w:r w:rsidRPr="00D41DDD">
        <w:rPr>
          <w:color w:val="464646"/>
          <w:lang w:val="ru-RU"/>
        </w:rPr>
        <w:t>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D811B4" w:rsidRPr="00D41DDD" w:rsidRDefault="00D41DDD">
      <w:pPr>
        <w:pStyle w:val="a4"/>
        <w:spacing w:before="40" w:beforeAutospacing="0" w:after="40" w:afterAutospacing="0"/>
        <w:ind w:firstLine="122"/>
        <w:rPr>
          <w:color w:val="464646"/>
          <w:lang w:val="ru-RU"/>
        </w:rPr>
      </w:pPr>
      <w:r w:rsidRPr="00D41DDD">
        <w:rPr>
          <w:color w:val="464646"/>
          <w:lang w:val="ru-RU"/>
        </w:rPr>
        <w:t>Когда же ребёнок попадает в дорожное пр</w:t>
      </w:r>
      <w:r w:rsidRPr="00D41DDD">
        <w:rPr>
          <w:color w:val="464646"/>
          <w:lang w:val="ru-RU"/>
        </w:rPr>
        <w:t>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D811B4" w:rsidRPr="00D41DDD" w:rsidRDefault="00D41DDD">
      <w:pPr>
        <w:pStyle w:val="a4"/>
        <w:spacing w:before="40" w:beforeAutospacing="0" w:after="40" w:afterAutospacing="0"/>
        <w:ind w:firstLine="122"/>
        <w:rPr>
          <w:color w:val="464646"/>
          <w:lang w:val="ru-RU"/>
        </w:rPr>
      </w:pPr>
      <w:r w:rsidRPr="00D41DDD">
        <w:rPr>
          <w:color w:val="464646"/>
          <w:lang w:val="ru-RU"/>
        </w:rPr>
        <w:t>Если вы действительно заинтересованы в том, ч</w:t>
      </w:r>
      <w:r w:rsidRPr="00D41DDD">
        <w:rPr>
          <w:color w:val="464646"/>
          <w:lang w:val="ru-RU"/>
        </w:rPr>
        <w:t>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 собственно на дороге надо бояться. Где его может подстерегать опасност</w:t>
      </w:r>
      <w:r w:rsidRPr="00D41DDD">
        <w:rPr>
          <w:color w:val="464646"/>
          <w:lang w:val="ru-RU"/>
        </w:rPr>
        <w:t>ь? Лучше используйте движение в детский сад и обратно для отработки навыков поведения на дороге.</w:t>
      </w:r>
    </w:p>
    <w:p w:rsidR="00D811B4" w:rsidRPr="00D41DDD" w:rsidRDefault="00D41DDD">
      <w:pPr>
        <w:pStyle w:val="a4"/>
        <w:spacing w:before="40" w:beforeAutospacing="0" w:after="40" w:afterAutospacing="0"/>
        <w:ind w:firstLine="122"/>
        <w:rPr>
          <w:color w:val="464646"/>
          <w:lang w:val="ru-RU"/>
        </w:rPr>
      </w:pPr>
      <w:r w:rsidRPr="00D41DDD">
        <w:rPr>
          <w:color w:val="464646"/>
          <w:lang w:val="ru-RU"/>
        </w:rPr>
        <w:t xml:space="preserve"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</w:t>
      </w:r>
      <w:r w:rsidRPr="00D41DDD">
        <w:rPr>
          <w:color w:val="464646"/>
          <w:lang w:val="ru-RU"/>
        </w:rPr>
        <w:t>может гарантировать его безопасность. Поэтому, прежде чем выйти на дорогу, остановитесь</w:t>
      </w:r>
      <w:r>
        <w:rPr>
          <w:color w:val="464646"/>
        </w:rPr>
        <w:t> </w:t>
      </w:r>
      <w:r w:rsidRPr="00D41DDD">
        <w:rPr>
          <w:color w:val="464646"/>
          <w:lang w:val="ru-RU"/>
        </w:rPr>
        <w:t xml:space="preserve"> с ребёнком на расстоянии 50см - 1метра от края проезжей части, обратите его внимание</w:t>
      </w:r>
      <w:proofErr w:type="gramStart"/>
      <w:r w:rsidRPr="00D41DDD">
        <w:rPr>
          <w:color w:val="464646"/>
          <w:lang w:val="ru-RU"/>
        </w:rPr>
        <w:t>.</w:t>
      </w:r>
      <w:proofErr w:type="gramEnd"/>
      <w:r w:rsidRPr="00D41DDD">
        <w:rPr>
          <w:color w:val="464646"/>
          <w:lang w:val="ru-RU"/>
        </w:rPr>
        <w:t xml:space="preserve"> </w:t>
      </w:r>
      <w:proofErr w:type="gramStart"/>
      <w:r w:rsidRPr="00D41DDD">
        <w:rPr>
          <w:color w:val="464646"/>
          <w:lang w:val="ru-RU"/>
        </w:rPr>
        <w:t>ч</w:t>
      </w:r>
      <w:proofErr w:type="gramEnd"/>
      <w:r w:rsidRPr="00D41DDD">
        <w:rPr>
          <w:color w:val="464646"/>
          <w:lang w:val="ru-RU"/>
        </w:rPr>
        <w:t>то посмотреть налево и направо надо обязательно с поворотом головы, и если с обе</w:t>
      </w:r>
      <w:r w:rsidRPr="00D41DDD">
        <w:rPr>
          <w:color w:val="464646"/>
          <w:lang w:val="ru-RU"/>
        </w:rPr>
        <w:t>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D811B4" w:rsidRPr="00D41DDD" w:rsidRDefault="00D41DDD">
      <w:pPr>
        <w:pStyle w:val="a4"/>
        <w:spacing w:before="40" w:beforeAutospacing="0" w:after="40" w:afterAutospacing="0"/>
        <w:ind w:firstLine="122"/>
        <w:rPr>
          <w:color w:val="464646"/>
          <w:lang w:val="ru-RU"/>
        </w:rPr>
      </w:pPr>
      <w:r w:rsidRPr="00D41DDD">
        <w:rPr>
          <w:color w:val="464646"/>
          <w:lang w:val="ru-RU"/>
        </w:rPr>
        <w:t>Большую опасность для детей представляют не регулируемые пешеходные переходы</w:t>
      </w:r>
      <w:proofErr w:type="gramStart"/>
      <w:r w:rsidRPr="00D41DDD">
        <w:rPr>
          <w:color w:val="464646"/>
          <w:lang w:val="ru-RU"/>
        </w:rPr>
        <w:t>.</w:t>
      </w:r>
      <w:proofErr w:type="gramEnd"/>
      <w:r w:rsidRPr="00D41DDD">
        <w:rPr>
          <w:color w:val="464646"/>
          <w:lang w:val="ru-RU"/>
        </w:rPr>
        <w:t xml:space="preserve"> </w:t>
      </w:r>
      <w:proofErr w:type="gramStart"/>
      <w:r w:rsidRPr="00D41DDD">
        <w:rPr>
          <w:color w:val="464646"/>
          <w:lang w:val="ru-RU"/>
        </w:rPr>
        <w:t>з</w:t>
      </w:r>
      <w:proofErr w:type="gramEnd"/>
      <w:r w:rsidRPr="00D41DDD">
        <w:rPr>
          <w:color w:val="464646"/>
          <w:lang w:val="ru-RU"/>
        </w:rPr>
        <w:t>десь ребёнку в</w:t>
      </w:r>
      <w:r w:rsidRPr="00D41DDD">
        <w:rPr>
          <w:color w:val="464646"/>
          <w:lang w:val="ru-RU"/>
        </w:rPr>
        <w:t>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D811B4" w:rsidRPr="00D41DDD" w:rsidRDefault="00D41DDD">
      <w:pPr>
        <w:pStyle w:val="a4"/>
        <w:spacing w:before="40" w:beforeAutospacing="0" w:after="40" w:afterAutospacing="0"/>
        <w:ind w:firstLine="122"/>
        <w:rPr>
          <w:color w:val="464646"/>
          <w:lang w:val="ru-RU"/>
        </w:rPr>
      </w:pPr>
      <w:r w:rsidRPr="00D41DDD">
        <w:rPr>
          <w:color w:val="464646"/>
          <w:lang w:val="ru-RU"/>
        </w:rPr>
        <w:t xml:space="preserve">На регулируемом пешеходном переходе объясните ребёнку, что красный и жёлтый сигнал светофора - </w:t>
      </w:r>
      <w:proofErr w:type="gramStart"/>
      <w:r w:rsidRPr="00D41DDD">
        <w:rPr>
          <w:color w:val="464646"/>
          <w:lang w:val="ru-RU"/>
        </w:rPr>
        <w:t>запрещающие</w:t>
      </w:r>
      <w:proofErr w:type="gramEnd"/>
      <w:r w:rsidRPr="00D41DDD">
        <w:rPr>
          <w:color w:val="464646"/>
          <w:lang w:val="ru-RU"/>
        </w:rPr>
        <w:t>. Особенно опасно вых</w:t>
      </w:r>
      <w:r w:rsidRPr="00D41DDD">
        <w:rPr>
          <w:color w:val="464646"/>
          <w:lang w:val="ru-RU"/>
        </w:rPr>
        <w:t>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</w:t>
      </w:r>
      <w:r w:rsidRPr="00D41DDD">
        <w:rPr>
          <w:color w:val="464646"/>
          <w:lang w:val="ru-RU"/>
        </w:rPr>
        <w:t xml:space="preserve"> налево и направо и убедиться, что все машины остановились, опасности нет.</w:t>
      </w:r>
    </w:p>
    <w:p w:rsidR="00D811B4" w:rsidRPr="00D41DDD" w:rsidRDefault="00D41DDD">
      <w:pPr>
        <w:pStyle w:val="a4"/>
        <w:spacing w:before="40" w:beforeAutospacing="0" w:after="40" w:afterAutospacing="0"/>
        <w:ind w:firstLine="122"/>
        <w:rPr>
          <w:color w:val="464646"/>
          <w:lang w:val="ru-RU"/>
        </w:rPr>
      </w:pPr>
      <w:r w:rsidRPr="00D41DDD">
        <w:rPr>
          <w:color w:val="464646"/>
          <w:lang w:val="ru-RU"/>
        </w:rPr>
        <w:t xml:space="preserve"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</w:t>
      </w:r>
      <w:r w:rsidRPr="00D41DDD">
        <w:rPr>
          <w:color w:val="464646"/>
          <w:lang w:val="ru-RU"/>
        </w:rPr>
        <w:t>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D811B4" w:rsidRPr="00D41DDD" w:rsidRDefault="00D41DDD">
      <w:pPr>
        <w:pStyle w:val="a4"/>
        <w:spacing w:before="40" w:beforeAutospacing="0" w:after="40" w:afterAutospacing="0"/>
        <w:ind w:firstLine="122"/>
        <w:rPr>
          <w:color w:val="464646"/>
          <w:lang w:val="ru-RU"/>
        </w:rPr>
      </w:pPr>
      <w:proofErr w:type="gramStart"/>
      <w:r w:rsidRPr="00D41DDD">
        <w:rPr>
          <w:color w:val="464646"/>
          <w:lang w:val="ru-RU"/>
        </w:rPr>
        <w:t>Большую опасность для детей представляют предметы, загораживающие обзор (заборы, стоящие автомаш</w:t>
      </w:r>
      <w:r w:rsidRPr="00D41DDD">
        <w:rPr>
          <w:color w:val="464646"/>
          <w:lang w:val="ru-RU"/>
        </w:rPr>
        <w:t>ины, зимой - сугробы, летом - кустарники, деревья).</w:t>
      </w:r>
      <w:proofErr w:type="gramEnd"/>
      <w:r w:rsidRPr="00D41DDD">
        <w:rPr>
          <w:color w:val="464646"/>
          <w:lang w:val="ru-RU"/>
        </w:rPr>
        <w:t xml:space="preserve"> Лучше отойти от них подальше, и перейти дорогу, где безопасно.</w:t>
      </w:r>
    </w:p>
    <w:p w:rsidR="00D811B4" w:rsidRDefault="00D41DDD">
      <w:pPr>
        <w:pStyle w:val="a4"/>
        <w:spacing w:before="40" w:beforeAutospacing="0" w:after="40" w:afterAutospacing="0"/>
        <w:ind w:firstLine="122"/>
        <w:rPr>
          <w:color w:val="464646"/>
        </w:rPr>
      </w:pPr>
      <w:r w:rsidRPr="00D41DDD">
        <w:rPr>
          <w:color w:val="464646"/>
          <w:lang w:val="ru-RU"/>
        </w:rPr>
        <w:t xml:space="preserve">Если ваш ребёнок скоро идёт в первый класс, то уже сейчас неоднократно пройдите с ним маршрут от дома до школы и обратно, обращая внимание </w:t>
      </w:r>
      <w:r w:rsidRPr="00D41DDD">
        <w:rPr>
          <w:color w:val="464646"/>
          <w:lang w:val="ru-RU"/>
        </w:rPr>
        <w:lastRenderedPageBreak/>
        <w:t>ма</w:t>
      </w:r>
      <w:r w:rsidRPr="00D41DDD">
        <w:rPr>
          <w:color w:val="464646"/>
          <w:lang w:val="ru-RU"/>
        </w:rPr>
        <w:t xml:space="preserve">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</w:t>
      </w:r>
      <w:proofErr w:type="spellStart"/>
      <w:proofErr w:type="gramStart"/>
      <w:r>
        <w:rPr>
          <w:color w:val="464646"/>
        </w:rPr>
        <w:t>Затем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детально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проанализируй</w:t>
      </w:r>
      <w:r>
        <w:rPr>
          <w:color w:val="464646"/>
        </w:rPr>
        <w:t>те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вместе</w:t>
      </w:r>
      <w:proofErr w:type="spellEnd"/>
      <w:r>
        <w:rPr>
          <w:color w:val="464646"/>
        </w:rPr>
        <w:t xml:space="preserve"> с </w:t>
      </w:r>
      <w:proofErr w:type="spellStart"/>
      <w:r>
        <w:rPr>
          <w:color w:val="464646"/>
        </w:rPr>
        <w:t>ним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все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его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464646"/>
        </w:rPr>
        <w:t>действия</w:t>
      </w:r>
      <w:proofErr w:type="spellEnd"/>
      <w:r>
        <w:rPr>
          <w:color w:val="464646"/>
        </w:rPr>
        <w:t>.</w:t>
      </w:r>
      <w:bookmarkStart w:id="0" w:name="_GoBack"/>
      <w:bookmarkEnd w:id="0"/>
      <w:proofErr w:type="gramEnd"/>
    </w:p>
    <w:sectPr w:rsidR="00D811B4" w:rsidSect="00D811B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D811B4"/>
    <w:rsid w:val="00D41DDD"/>
    <w:rsid w:val="00D811B4"/>
    <w:rsid w:val="0694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1B4"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rsid w:val="00D811B4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11B4"/>
    <w:rPr>
      <w:color w:val="0000FF"/>
      <w:u w:val="single"/>
    </w:rPr>
  </w:style>
  <w:style w:type="paragraph" w:styleId="a4">
    <w:name w:val="Normal (Web)"/>
    <w:rsid w:val="00D811B4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</cp:lastModifiedBy>
  <cp:revision>2</cp:revision>
  <dcterms:created xsi:type="dcterms:W3CDTF">2022-12-05T06:15:00Z</dcterms:created>
  <dcterms:modified xsi:type="dcterms:W3CDTF">2022-12-05T06:15:00Z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F8931A1A14604649B6D801EF91B34E76</vt:lpwstr>
  </property>
</Properties>
</file>